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0A6" w:rsidRPr="001760A6" w:rsidRDefault="001760A6" w:rsidP="001760A6">
      <w:pPr>
        <w:spacing w:line="276" w:lineRule="auto"/>
        <w:jc w:val="right"/>
        <w:rPr>
          <w:rFonts w:ascii="Cambria" w:hAnsi="Cambria"/>
          <w:sz w:val="18"/>
          <w:szCs w:val="18"/>
        </w:rPr>
      </w:pPr>
      <w:r w:rsidRPr="001760A6">
        <w:rPr>
          <w:rFonts w:ascii="Cambria" w:hAnsi="Cambria"/>
          <w:sz w:val="18"/>
          <w:szCs w:val="18"/>
        </w:rPr>
        <w:t>OBRAZEC</w:t>
      </w:r>
      <w:r w:rsidRPr="001760A6">
        <w:rPr>
          <w:rFonts w:ascii="Cambria" w:hAnsi="Cambria"/>
          <w:sz w:val="18"/>
          <w:szCs w:val="18"/>
        </w:rPr>
        <w:noBreakHyphen/>
        <w:t>1</w:t>
      </w: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  <w:b/>
        </w:rPr>
      </w:pPr>
      <w:r w:rsidRPr="001760A6">
        <w:rPr>
          <w:rFonts w:ascii="Cambria" w:hAnsi="Cambria"/>
          <w:b/>
        </w:rPr>
        <w:t>Naročnik:</w:t>
      </w:r>
      <w:r w:rsidRPr="001760A6">
        <w:rPr>
          <w:rFonts w:ascii="Cambria" w:hAnsi="Cambria"/>
          <w:b/>
        </w:rPr>
        <w:tab/>
        <w:t>OŠ Antona Aškerca Velenje</w:t>
      </w: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  <w:b/>
        </w:rPr>
      </w:pPr>
      <w:r w:rsidRPr="001760A6">
        <w:rPr>
          <w:rFonts w:ascii="Cambria" w:hAnsi="Cambria"/>
          <w:b/>
        </w:rPr>
        <w:tab/>
      </w:r>
      <w:r w:rsidRPr="001760A6">
        <w:rPr>
          <w:rFonts w:ascii="Cambria" w:hAnsi="Cambria"/>
          <w:b/>
        </w:rPr>
        <w:tab/>
        <w:t>Jenkova cesta 2</w:t>
      </w: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  <w:b/>
        </w:rPr>
      </w:pPr>
      <w:r w:rsidRPr="001760A6">
        <w:rPr>
          <w:rFonts w:ascii="Cambria" w:hAnsi="Cambria"/>
          <w:b/>
        </w:rPr>
        <w:tab/>
      </w:r>
      <w:r w:rsidRPr="001760A6">
        <w:rPr>
          <w:rFonts w:ascii="Cambria" w:hAnsi="Cambria"/>
          <w:b/>
        </w:rPr>
        <w:tab/>
        <w:t>3320 Velenje</w:t>
      </w: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</w:rPr>
      </w:pP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</w:rPr>
      </w:pPr>
      <w:r w:rsidRPr="001760A6">
        <w:rPr>
          <w:rFonts w:ascii="Cambria" w:hAnsi="Cambria"/>
          <w:b/>
        </w:rPr>
        <w:t>Ponudnik:</w:t>
      </w:r>
      <w:r w:rsidRPr="001760A6">
        <w:rPr>
          <w:rFonts w:ascii="Cambria" w:hAnsi="Cambria"/>
        </w:rPr>
        <w:tab/>
        <w:t>___________________________________________________</w:t>
      </w: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</w:rPr>
      </w:pP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</w:rPr>
      </w:pPr>
      <w:r w:rsidRPr="001760A6">
        <w:rPr>
          <w:rFonts w:ascii="Cambria" w:hAnsi="Cambria"/>
        </w:rPr>
        <w:tab/>
      </w:r>
      <w:r w:rsidRPr="001760A6">
        <w:rPr>
          <w:rFonts w:ascii="Cambria" w:hAnsi="Cambria"/>
        </w:rPr>
        <w:tab/>
        <w:t>____________________________________________________</w:t>
      </w: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</w:rPr>
      </w:pP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</w:rPr>
      </w:pP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</w:rPr>
      </w:pPr>
      <w:r w:rsidRPr="001760A6">
        <w:rPr>
          <w:rFonts w:ascii="Cambria" w:hAnsi="Cambria"/>
        </w:rPr>
        <w:t xml:space="preserve">Na podlagi javnega razpisa za </w:t>
      </w:r>
      <w:r w:rsidRPr="001760A6">
        <w:rPr>
          <w:rFonts w:ascii="Cambria" w:hAnsi="Cambria"/>
          <w:b/>
        </w:rPr>
        <w:t>sukcesivno dobavo konvencionalnih in ekoloških živil</w:t>
      </w:r>
      <w:r w:rsidRPr="001760A6">
        <w:rPr>
          <w:rFonts w:ascii="Cambria" w:hAnsi="Cambria"/>
        </w:rPr>
        <w:t>, objavljenega na Portalu javnih naročil in v Uradnem listu EU, vam dajemo naslednjo</w:t>
      </w: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</w:rPr>
      </w:pPr>
    </w:p>
    <w:p w:rsidR="001760A6" w:rsidRPr="001760A6" w:rsidRDefault="001760A6" w:rsidP="001760A6">
      <w:pPr>
        <w:spacing w:line="276" w:lineRule="auto"/>
        <w:jc w:val="center"/>
        <w:rPr>
          <w:rFonts w:ascii="Cambria" w:hAnsi="Cambria"/>
          <w:sz w:val="24"/>
          <w:szCs w:val="24"/>
        </w:rPr>
      </w:pPr>
      <w:r w:rsidRPr="001760A6">
        <w:rPr>
          <w:rFonts w:ascii="Cambria" w:hAnsi="Cambria"/>
          <w:b/>
          <w:sz w:val="24"/>
          <w:szCs w:val="24"/>
        </w:rPr>
        <w:t>P O N U D B O, št. </w:t>
      </w:r>
      <w:r w:rsidRPr="001760A6">
        <w:rPr>
          <w:rFonts w:ascii="Cambria" w:hAnsi="Cambria"/>
          <w:sz w:val="24"/>
          <w:szCs w:val="24"/>
        </w:rPr>
        <w:t>__________________</w:t>
      </w:r>
    </w:p>
    <w:p w:rsidR="001760A6" w:rsidRPr="001760A6" w:rsidRDefault="001760A6" w:rsidP="001760A6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  <w:b/>
        </w:rPr>
      </w:pPr>
      <w:r w:rsidRPr="001760A6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1760A6" w:rsidRPr="001760A6" w:rsidTr="00C15FD4">
        <w:trPr>
          <w:trHeight w:val="774"/>
        </w:trPr>
        <w:tc>
          <w:tcPr>
            <w:tcW w:w="2802" w:type="dxa"/>
          </w:tcPr>
          <w:p w:rsidR="001760A6" w:rsidRPr="001760A6" w:rsidRDefault="001760A6" w:rsidP="00C15FD4">
            <w:pPr>
              <w:spacing w:line="276" w:lineRule="auto"/>
              <w:rPr>
                <w:rFonts w:ascii="Cambria" w:hAnsi="Cambria"/>
              </w:rPr>
            </w:pPr>
            <w:r w:rsidRPr="001760A6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1760A6" w:rsidRPr="001760A6" w:rsidTr="00C15FD4">
        <w:trPr>
          <w:trHeight w:val="842"/>
        </w:trPr>
        <w:tc>
          <w:tcPr>
            <w:tcW w:w="2802" w:type="dxa"/>
          </w:tcPr>
          <w:p w:rsidR="001760A6" w:rsidRPr="001760A6" w:rsidRDefault="001760A6" w:rsidP="00C15FD4">
            <w:pPr>
              <w:spacing w:line="276" w:lineRule="auto"/>
              <w:rPr>
                <w:rFonts w:ascii="Cambria" w:hAnsi="Cambria"/>
              </w:rPr>
            </w:pPr>
            <w:r w:rsidRPr="001760A6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1760A6" w:rsidRPr="001760A6" w:rsidTr="00C15FD4">
        <w:trPr>
          <w:trHeight w:val="562"/>
        </w:trPr>
        <w:tc>
          <w:tcPr>
            <w:tcW w:w="2802" w:type="dxa"/>
          </w:tcPr>
          <w:p w:rsidR="001760A6" w:rsidRPr="001760A6" w:rsidRDefault="001760A6" w:rsidP="00C15FD4">
            <w:pPr>
              <w:spacing w:line="276" w:lineRule="auto"/>
              <w:rPr>
                <w:rFonts w:ascii="Cambria" w:hAnsi="Cambria"/>
              </w:rPr>
            </w:pPr>
            <w:r w:rsidRPr="001760A6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1760A6" w:rsidRPr="001760A6" w:rsidTr="00C15FD4">
        <w:trPr>
          <w:trHeight w:val="556"/>
        </w:trPr>
        <w:tc>
          <w:tcPr>
            <w:tcW w:w="2802" w:type="dxa"/>
          </w:tcPr>
          <w:p w:rsidR="001760A6" w:rsidRPr="001760A6" w:rsidRDefault="001760A6" w:rsidP="00C15FD4">
            <w:pPr>
              <w:spacing w:line="276" w:lineRule="auto"/>
              <w:rPr>
                <w:rFonts w:ascii="Cambria" w:hAnsi="Cambria"/>
              </w:rPr>
            </w:pPr>
            <w:r w:rsidRPr="001760A6">
              <w:rPr>
                <w:rFonts w:ascii="Cambria" w:hAnsi="Cambria"/>
              </w:rPr>
              <w:t>ID za DDV</w:t>
            </w:r>
          </w:p>
        </w:tc>
        <w:tc>
          <w:tcPr>
            <w:tcW w:w="6378" w:type="dxa"/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1760A6" w:rsidRPr="001760A6" w:rsidTr="00C15FD4">
        <w:trPr>
          <w:trHeight w:val="564"/>
        </w:trPr>
        <w:tc>
          <w:tcPr>
            <w:tcW w:w="2802" w:type="dxa"/>
          </w:tcPr>
          <w:p w:rsidR="001760A6" w:rsidRPr="001760A6" w:rsidRDefault="001760A6" w:rsidP="00C15FD4">
            <w:pPr>
              <w:spacing w:line="276" w:lineRule="auto"/>
              <w:rPr>
                <w:rFonts w:ascii="Cambria" w:hAnsi="Cambria"/>
              </w:rPr>
            </w:pPr>
            <w:r w:rsidRPr="001760A6">
              <w:rPr>
                <w:rFonts w:ascii="Cambria" w:hAnsi="Cambria"/>
              </w:rPr>
              <w:t>Pristojni davčni urad</w:t>
            </w:r>
          </w:p>
        </w:tc>
        <w:tc>
          <w:tcPr>
            <w:tcW w:w="6378" w:type="dxa"/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1760A6" w:rsidRPr="001760A6" w:rsidTr="00C15FD4">
        <w:trPr>
          <w:trHeight w:val="558"/>
        </w:trPr>
        <w:tc>
          <w:tcPr>
            <w:tcW w:w="2802" w:type="dxa"/>
          </w:tcPr>
          <w:p w:rsidR="001760A6" w:rsidRPr="001760A6" w:rsidRDefault="001760A6" w:rsidP="00C15FD4">
            <w:pPr>
              <w:spacing w:line="276" w:lineRule="auto"/>
              <w:rPr>
                <w:rFonts w:ascii="Cambria" w:hAnsi="Cambria"/>
              </w:rPr>
            </w:pPr>
            <w:r w:rsidRPr="001760A6">
              <w:rPr>
                <w:rFonts w:ascii="Cambria" w:hAnsi="Cambria"/>
              </w:rPr>
              <w:t>Matična številka</w:t>
            </w:r>
          </w:p>
        </w:tc>
        <w:tc>
          <w:tcPr>
            <w:tcW w:w="6378" w:type="dxa"/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1760A6" w:rsidRPr="001760A6" w:rsidTr="00C15FD4">
        <w:trPr>
          <w:trHeight w:val="1119"/>
        </w:trPr>
        <w:tc>
          <w:tcPr>
            <w:tcW w:w="2802" w:type="dxa"/>
          </w:tcPr>
          <w:p w:rsidR="001760A6" w:rsidRPr="001760A6" w:rsidRDefault="001760A6" w:rsidP="00C15FD4">
            <w:pPr>
              <w:spacing w:line="276" w:lineRule="auto"/>
              <w:rPr>
                <w:rFonts w:ascii="Cambria" w:hAnsi="Cambria"/>
              </w:rPr>
            </w:pPr>
            <w:r w:rsidRPr="001760A6">
              <w:rPr>
                <w:rFonts w:ascii="Cambria" w:hAnsi="Cambria"/>
              </w:rPr>
              <w:t>Številka TRR</w:t>
            </w:r>
          </w:p>
        </w:tc>
        <w:tc>
          <w:tcPr>
            <w:tcW w:w="6378" w:type="dxa"/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1760A6" w:rsidRPr="001760A6" w:rsidTr="00C15FD4">
        <w:trPr>
          <w:trHeight w:val="560"/>
        </w:trPr>
        <w:tc>
          <w:tcPr>
            <w:tcW w:w="2802" w:type="dxa"/>
          </w:tcPr>
          <w:p w:rsidR="001760A6" w:rsidRPr="001760A6" w:rsidRDefault="001760A6" w:rsidP="00C15FD4">
            <w:pPr>
              <w:spacing w:line="276" w:lineRule="auto"/>
              <w:rPr>
                <w:rFonts w:ascii="Cambria" w:hAnsi="Cambria"/>
              </w:rPr>
            </w:pPr>
            <w:r w:rsidRPr="001760A6">
              <w:rPr>
                <w:rFonts w:ascii="Cambria" w:hAnsi="Cambria"/>
              </w:rPr>
              <w:t>Zakoniti zastopnik</w:t>
            </w:r>
          </w:p>
        </w:tc>
        <w:tc>
          <w:tcPr>
            <w:tcW w:w="6378" w:type="dxa"/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1760A6" w:rsidRPr="001760A6" w:rsidTr="00C15FD4">
        <w:tc>
          <w:tcPr>
            <w:tcW w:w="2802" w:type="dxa"/>
          </w:tcPr>
          <w:p w:rsidR="001760A6" w:rsidRPr="001760A6" w:rsidRDefault="001760A6" w:rsidP="00C15FD4">
            <w:pPr>
              <w:spacing w:line="276" w:lineRule="auto"/>
              <w:rPr>
                <w:rFonts w:ascii="Cambria" w:hAnsi="Cambria"/>
              </w:rPr>
            </w:pPr>
            <w:r w:rsidRPr="001760A6">
              <w:rPr>
                <w:rFonts w:ascii="Cambria" w:hAnsi="Cambria"/>
              </w:rPr>
              <w:t>Kontaktna oseba ponudnika</w:t>
            </w:r>
          </w:p>
        </w:tc>
        <w:tc>
          <w:tcPr>
            <w:tcW w:w="6378" w:type="dxa"/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1760A6" w:rsidRPr="001760A6" w:rsidTr="00C15FD4">
        <w:trPr>
          <w:trHeight w:val="520"/>
        </w:trPr>
        <w:tc>
          <w:tcPr>
            <w:tcW w:w="2802" w:type="dxa"/>
          </w:tcPr>
          <w:p w:rsidR="001760A6" w:rsidRPr="001760A6" w:rsidRDefault="001760A6" w:rsidP="00C15FD4">
            <w:pPr>
              <w:spacing w:line="276" w:lineRule="auto"/>
              <w:rPr>
                <w:rFonts w:ascii="Cambria" w:hAnsi="Cambria"/>
              </w:rPr>
            </w:pPr>
            <w:r w:rsidRPr="001760A6">
              <w:rPr>
                <w:rFonts w:ascii="Cambria" w:hAnsi="Cambria"/>
              </w:rPr>
              <w:t>Telefon</w:t>
            </w:r>
          </w:p>
        </w:tc>
        <w:tc>
          <w:tcPr>
            <w:tcW w:w="6378" w:type="dxa"/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1760A6" w:rsidRPr="001760A6" w:rsidTr="00C15FD4">
        <w:trPr>
          <w:trHeight w:val="556"/>
        </w:trPr>
        <w:tc>
          <w:tcPr>
            <w:tcW w:w="2802" w:type="dxa"/>
          </w:tcPr>
          <w:p w:rsidR="001760A6" w:rsidRPr="001760A6" w:rsidRDefault="001760A6" w:rsidP="00C15FD4">
            <w:pPr>
              <w:spacing w:line="276" w:lineRule="auto"/>
              <w:rPr>
                <w:rFonts w:ascii="Cambria" w:hAnsi="Cambria"/>
              </w:rPr>
            </w:pPr>
            <w:r w:rsidRPr="001760A6">
              <w:rPr>
                <w:rFonts w:ascii="Cambria" w:hAnsi="Cambria"/>
              </w:rPr>
              <w:t>Faks</w:t>
            </w:r>
          </w:p>
        </w:tc>
        <w:tc>
          <w:tcPr>
            <w:tcW w:w="6378" w:type="dxa"/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1760A6" w:rsidRPr="001760A6" w:rsidTr="00C15FD4">
        <w:tc>
          <w:tcPr>
            <w:tcW w:w="2802" w:type="dxa"/>
          </w:tcPr>
          <w:p w:rsidR="001760A6" w:rsidRPr="001760A6" w:rsidRDefault="001760A6" w:rsidP="00C15FD4">
            <w:pPr>
              <w:spacing w:line="276" w:lineRule="auto"/>
              <w:rPr>
                <w:rFonts w:ascii="Cambria" w:hAnsi="Cambria"/>
              </w:rPr>
            </w:pPr>
            <w:r w:rsidRPr="001760A6">
              <w:rPr>
                <w:rFonts w:ascii="Cambria" w:hAnsi="Cambria"/>
              </w:rPr>
              <w:t>Elektronska pošta za obveščanje</w:t>
            </w:r>
          </w:p>
        </w:tc>
        <w:tc>
          <w:tcPr>
            <w:tcW w:w="6378" w:type="dxa"/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1760A6" w:rsidRPr="001760A6" w:rsidTr="00C15FD4">
        <w:tc>
          <w:tcPr>
            <w:tcW w:w="2802" w:type="dxa"/>
          </w:tcPr>
          <w:p w:rsidR="001760A6" w:rsidRPr="001760A6" w:rsidRDefault="001760A6" w:rsidP="00C15FD4">
            <w:pPr>
              <w:spacing w:line="276" w:lineRule="auto"/>
              <w:rPr>
                <w:rFonts w:ascii="Cambria" w:hAnsi="Cambria"/>
              </w:rPr>
            </w:pPr>
            <w:r w:rsidRPr="001760A6">
              <w:rPr>
                <w:rFonts w:ascii="Cambria" w:hAnsi="Cambria"/>
              </w:rPr>
              <w:t>Odgovorna oseba za podpis pogodbe</w:t>
            </w:r>
          </w:p>
        </w:tc>
        <w:tc>
          <w:tcPr>
            <w:tcW w:w="6378" w:type="dxa"/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:rsidR="001760A6" w:rsidRPr="001760A6" w:rsidRDefault="001760A6" w:rsidP="001760A6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:rsidR="001760A6" w:rsidRPr="001760A6" w:rsidRDefault="001760A6" w:rsidP="001760A6">
      <w:pPr>
        <w:rPr>
          <w:rFonts w:ascii="Cambria" w:eastAsia="Times New Roman" w:hAnsi="Cambria" w:cs="Times New Roman"/>
          <w:b/>
          <w:snapToGrid w:val="0"/>
          <w:lang w:eastAsia="x-none"/>
        </w:rPr>
      </w:pPr>
      <w:r w:rsidRPr="001760A6">
        <w:rPr>
          <w:rFonts w:ascii="Cambria" w:hAnsi="Cambria"/>
          <w:snapToGrid w:val="0"/>
        </w:rPr>
        <w:br w:type="page"/>
      </w:r>
    </w:p>
    <w:p w:rsidR="001760A6" w:rsidRPr="001760A6" w:rsidRDefault="001760A6" w:rsidP="001760A6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1760A6">
        <w:rPr>
          <w:rFonts w:ascii="Cambria" w:hAnsi="Cambria"/>
          <w:snapToGrid w:val="0"/>
          <w:szCs w:val="22"/>
          <w:lang w:val="sl-SI"/>
        </w:rPr>
        <w:lastRenderedPageBreak/>
        <w:t>Končna ponudbena cena za posamezni sklop znaša: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7"/>
        <w:gridCol w:w="3341"/>
        <w:gridCol w:w="2764"/>
        <w:gridCol w:w="2298"/>
      </w:tblGrid>
      <w:tr w:rsidR="001760A6" w:rsidRPr="001760A6" w:rsidTr="00C15FD4">
        <w:tc>
          <w:tcPr>
            <w:tcW w:w="608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782" w:type="dxa"/>
            <w:vAlign w:val="bottom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2308" w:type="dxa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1760A6" w:rsidRPr="001760A6" w:rsidTr="00C15FD4">
        <w:trPr>
          <w:trHeight w:val="508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Sveže predelano goveje in svinjsko meso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Perutninsko meso in izdelki iz perutnine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bottom w:val="single" w:sz="4" w:space="0" w:color="auto"/>
              <w:tr2bl w:val="nil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Eko meso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tr2bl w:val="single" w:sz="4" w:space="0" w:color="auto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Ribe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Mesni izdelki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Jajca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Moke in kaše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Testa in testenine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Eko/bio moka, kaše in zakuhe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tr2bl w:val="single" w:sz="4" w:space="0" w:color="auto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Zamrznjena živila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Konzervirana živila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Eko/bio mleko in mlečni izdelki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bottom w:val="single" w:sz="4" w:space="0" w:color="auto"/>
              <w:tr2bl w:val="single" w:sz="4" w:space="0" w:color="auto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Kruh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tr2bl w:val="nil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Pekovski izdelki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tr2bl w:val="nil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Slaščičarski izdelki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tr2bl w:val="nil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17.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Sveže sadje in zelenjava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tr2bl w:val="nil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18.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Očiščena zelenjava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bottom w:val="single" w:sz="4" w:space="0" w:color="auto"/>
              <w:tr2bl w:val="nil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 xml:space="preserve">19. 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Eko sadje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tr2bl w:val="single" w:sz="4" w:space="0" w:color="auto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20.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Eko zelenjava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tr2bl w:val="single" w:sz="4" w:space="0" w:color="auto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 xml:space="preserve">21. 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Sokovi in sirupi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tr2bl w:val="nil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22.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Ostalo prehrambeno blago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bottom w:val="single" w:sz="4" w:space="0" w:color="auto"/>
              <w:tr2bl w:val="nil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:rsidR="001760A6" w:rsidRPr="001760A6" w:rsidRDefault="001760A6" w:rsidP="001760A6">
      <w:pPr>
        <w:rPr>
          <w:rFonts w:ascii="Cambria" w:hAnsi="Cambria"/>
        </w:rPr>
      </w:pPr>
      <w:r w:rsidRPr="001760A6">
        <w:rPr>
          <w:rFonts w:ascii="Cambria" w:hAnsi="Cambria"/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3338"/>
        <w:gridCol w:w="2765"/>
        <w:gridCol w:w="2299"/>
      </w:tblGrid>
      <w:tr w:rsidR="001760A6" w:rsidRPr="001760A6" w:rsidTr="00C15FD4">
        <w:tc>
          <w:tcPr>
            <w:tcW w:w="608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782" w:type="dxa"/>
            <w:vAlign w:val="bottom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2308" w:type="dxa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1760A6" w:rsidRPr="001760A6" w:rsidTr="00C15FD4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23.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Eko ostali izdelki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tr2bl w:val="single" w:sz="4" w:space="0" w:color="auto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1760A6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760A6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 xml:space="preserve">24. 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760A6">
              <w:rPr>
                <w:rFonts w:ascii="Cambria" w:hAnsi="Cambria"/>
                <w:lang w:val="sl-SI"/>
              </w:rPr>
              <w:t>Sladoled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bottom w:val="single" w:sz="4" w:space="0" w:color="auto"/>
              <w:tr2bl w:val="nil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760A6" w:rsidRPr="001760A6" w:rsidTr="001760A6">
        <w:trPr>
          <w:trHeight w:val="557"/>
        </w:trPr>
        <w:tc>
          <w:tcPr>
            <w:tcW w:w="608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bookmarkStart w:id="0" w:name="_GoBack" w:colFirst="1" w:colLast="1"/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25.</w:t>
            </w:r>
          </w:p>
        </w:tc>
        <w:tc>
          <w:tcPr>
            <w:tcW w:w="3356" w:type="dxa"/>
            <w:vAlign w:val="center"/>
          </w:tcPr>
          <w:p w:rsidR="001760A6" w:rsidRPr="001760A6" w:rsidRDefault="001760A6" w:rsidP="00C15FD4">
            <w:pPr>
              <w:pStyle w:val="BodyText2"/>
              <w:spacing w:line="276" w:lineRule="auto"/>
              <w:jc w:val="left"/>
              <w:rPr>
                <w:rFonts w:ascii="Cambria" w:hAnsi="Cambria"/>
                <w:color w:val="FF0000"/>
                <w:lang w:val="sl-SI"/>
              </w:rPr>
            </w:pPr>
            <w:r w:rsidRPr="001760A6">
              <w:rPr>
                <w:rFonts w:ascii="Cambria" w:hAnsi="Cambria"/>
                <w:color w:val="FF0000"/>
                <w:lang w:val="sl-SI"/>
              </w:rPr>
              <w:t>Eko meso - goveje</w:t>
            </w:r>
          </w:p>
        </w:tc>
        <w:tc>
          <w:tcPr>
            <w:tcW w:w="2782" w:type="dxa"/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  <w:tcBorders>
              <w:tr2bl w:val="double" w:sz="4" w:space="0" w:color="auto"/>
            </w:tcBorders>
          </w:tcPr>
          <w:p w:rsidR="001760A6" w:rsidRPr="001760A6" w:rsidRDefault="001760A6" w:rsidP="00C15FD4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bookmarkEnd w:id="0"/>
    </w:tbl>
    <w:p w:rsidR="001760A6" w:rsidRPr="001760A6" w:rsidRDefault="001760A6" w:rsidP="001760A6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:rsidR="001760A6" w:rsidRPr="001760A6" w:rsidRDefault="001760A6" w:rsidP="001760A6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:rsidR="001760A6" w:rsidRPr="001760A6" w:rsidRDefault="001760A6" w:rsidP="001760A6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1760A6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:rsidR="001760A6" w:rsidRPr="001760A6" w:rsidRDefault="001760A6" w:rsidP="001760A6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:rsidR="001760A6" w:rsidRPr="001760A6" w:rsidRDefault="001760A6" w:rsidP="001760A6">
      <w:pPr>
        <w:pStyle w:val="BodyText2"/>
        <w:tabs>
          <w:tab w:val="left" w:pos="851"/>
        </w:tabs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:rsidR="001760A6" w:rsidRPr="001760A6" w:rsidRDefault="001760A6" w:rsidP="001760A6">
      <w:pPr>
        <w:pStyle w:val="BodyText2"/>
        <w:tabs>
          <w:tab w:val="left" w:pos="851"/>
        </w:tabs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1760A6">
        <w:rPr>
          <w:rFonts w:ascii="Cambria" w:hAnsi="Cambria"/>
          <w:b w:val="0"/>
          <w:snapToGrid w:val="0"/>
          <w:szCs w:val="22"/>
          <w:lang w:val="sl-SI"/>
        </w:rPr>
        <w:t>Priloge:</w:t>
      </w:r>
      <w:r w:rsidRPr="001760A6">
        <w:rPr>
          <w:rFonts w:ascii="Cambria" w:hAnsi="Cambria"/>
          <w:b w:val="0"/>
          <w:snapToGrid w:val="0"/>
          <w:szCs w:val="22"/>
          <w:lang w:val="sl-SI"/>
        </w:rPr>
        <w:tab/>
        <w:t>Ponudbeni predračuni za posamezni sklop (OBRAZEC-2)</w:t>
      </w:r>
    </w:p>
    <w:p w:rsidR="001760A6" w:rsidRPr="001760A6" w:rsidRDefault="001760A6" w:rsidP="001760A6">
      <w:pPr>
        <w:pStyle w:val="BodyText2"/>
        <w:tabs>
          <w:tab w:val="left" w:pos="851"/>
        </w:tabs>
        <w:spacing w:line="276" w:lineRule="auto"/>
        <w:rPr>
          <w:rFonts w:ascii="Cambria" w:hAnsi="Cambria"/>
          <w:b w:val="0"/>
          <w:lang w:val="sl-SI"/>
        </w:rPr>
      </w:pPr>
      <w:r w:rsidRPr="001760A6">
        <w:rPr>
          <w:rFonts w:ascii="Cambria" w:hAnsi="Cambria"/>
          <w:b w:val="0"/>
          <w:snapToGrid w:val="0"/>
          <w:szCs w:val="22"/>
          <w:lang w:val="sl-SI"/>
        </w:rPr>
        <w:tab/>
      </w:r>
      <w:r w:rsidRPr="001760A6">
        <w:rPr>
          <w:rFonts w:ascii="Cambria" w:hAnsi="Cambria"/>
          <w:b w:val="0"/>
          <w:lang w:val="sl-SI"/>
        </w:rPr>
        <w:t>Ponudbeni predračuni (OBRAZEC-2) zapisani na CD-rom</w:t>
      </w:r>
    </w:p>
    <w:p w:rsidR="001760A6" w:rsidRPr="001760A6" w:rsidRDefault="001760A6" w:rsidP="001760A6">
      <w:pPr>
        <w:pStyle w:val="BodyText2"/>
        <w:tabs>
          <w:tab w:val="left" w:pos="851"/>
        </w:tabs>
        <w:spacing w:line="276" w:lineRule="auto"/>
        <w:rPr>
          <w:rFonts w:ascii="Cambria" w:hAnsi="Cambria"/>
          <w:b w:val="0"/>
          <w:lang w:val="sl-SI"/>
        </w:rPr>
      </w:pPr>
      <w:r w:rsidRPr="001760A6">
        <w:rPr>
          <w:rFonts w:ascii="Cambria" w:hAnsi="Cambria"/>
          <w:b w:val="0"/>
          <w:lang w:val="sl-SI"/>
        </w:rPr>
        <w:tab/>
        <w:t>Dokazila – kopije certifikatov in dokazil za živila iz shem kakovosti</w:t>
      </w:r>
    </w:p>
    <w:p w:rsidR="001760A6" w:rsidRPr="001760A6" w:rsidRDefault="001760A6" w:rsidP="001760A6">
      <w:pPr>
        <w:pStyle w:val="BodyText2"/>
        <w:tabs>
          <w:tab w:val="left" w:pos="851"/>
        </w:tabs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1760A6">
        <w:rPr>
          <w:rFonts w:ascii="Cambria" w:hAnsi="Cambria"/>
          <w:b w:val="0"/>
          <w:lang w:val="sl-SI"/>
        </w:rPr>
        <w:tab/>
        <w:t>Izpolnjen obrazec ESP</w:t>
      </w:r>
      <w:r w:rsidRPr="001760A6">
        <w:rPr>
          <w:rFonts w:ascii="Cambria" w:hAnsi="Cambria"/>
          <w:b w:val="0"/>
          <w:snapToGrid w:val="0"/>
          <w:szCs w:val="22"/>
          <w:lang w:val="sl-SI"/>
        </w:rPr>
        <w:t>D</w:t>
      </w:r>
    </w:p>
    <w:p w:rsidR="001760A6" w:rsidRPr="001760A6" w:rsidRDefault="001760A6" w:rsidP="001760A6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:rsidR="001760A6" w:rsidRPr="001760A6" w:rsidRDefault="001760A6" w:rsidP="001760A6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:rsidR="001760A6" w:rsidRPr="001760A6" w:rsidRDefault="001760A6" w:rsidP="001760A6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1760A6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1760A6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1760A6">
        <w:rPr>
          <w:rFonts w:ascii="Cambria" w:hAnsi="Cambria"/>
          <w:b w:val="0"/>
          <w:snapToGrid w:val="0"/>
          <w:szCs w:val="22"/>
          <w:lang w:val="sl-SI"/>
        </w:rPr>
        <w:t>:</w:t>
      </w:r>
    </w:p>
    <w:p w:rsidR="001760A6" w:rsidRPr="001760A6" w:rsidRDefault="001760A6" w:rsidP="001760A6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:rsidR="001760A6" w:rsidRPr="001760A6" w:rsidRDefault="001760A6" w:rsidP="001760A6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1760A6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:rsidR="001760A6" w:rsidRPr="001760A6" w:rsidRDefault="001760A6" w:rsidP="001760A6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:rsidR="001760A6" w:rsidRPr="001760A6" w:rsidRDefault="001760A6" w:rsidP="001760A6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1760A6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</w:rPr>
      </w:pP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</w:rPr>
      </w:pP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</w:rPr>
      </w:pPr>
      <w:r w:rsidRPr="001760A6">
        <w:rPr>
          <w:rFonts w:ascii="Cambria" w:hAnsi="Cambria"/>
        </w:rPr>
        <w:t xml:space="preserve">Izjavljamo, da bomo pri izvedbi javnega naročila sodelovali z naslednjimi partnerji v skupni ponudbi </w:t>
      </w:r>
      <w:r w:rsidRPr="001760A6">
        <w:rPr>
          <w:rFonts w:ascii="Cambria" w:hAnsi="Cambria"/>
          <w:i/>
        </w:rPr>
        <w:t>(tabela se izpolni samo v primeru skupne ponudbe)</w:t>
      </w:r>
      <w:r w:rsidRPr="001760A6">
        <w:rPr>
          <w:rFonts w:ascii="Cambria" w:hAnsi="Cambria"/>
        </w:rPr>
        <w:t>:</w:t>
      </w: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7"/>
        <w:gridCol w:w="6403"/>
      </w:tblGrid>
      <w:tr w:rsidR="001760A6" w:rsidRPr="001760A6" w:rsidTr="00C15FD4">
        <w:trPr>
          <w:trHeight w:val="568"/>
        </w:trPr>
        <w:tc>
          <w:tcPr>
            <w:tcW w:w="2660" w:type="dxa"/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1760A6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1760A6" w:rsidRPr="001760A6" w:rsidTr="00C15FD4">
        <w:trPr>
          <w:trHeight w:val="549"/>
        </w:trPr>
        <w:tc>
          <w:tcPr>
            <w:tcW w:w="2660" w:type="dxa"/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1760A6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1760A6" w:rsidRPr="001760A6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1760A6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:rsidR="001760A6" w:rsidRPr="001760A6" w:rsidRDefault="001760A6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:rsidR="001760A6" w:rsidRPr="001760A6" w:rsidRDefault="001760A6" w:rsidP="001760A6">
      <w:pPr>
        <w:spacing w:line="276" w:lineRule="auto"/>
        <w:jc w:val="both"/>
        <w:rPr>
          <w:rFonts w:ascii="Cambria" w:hAnsi="Cambria"/>
        </w:rPr>
      </w:pPr>
    </w:p>
    <w:p w:rsidR="001760A6" w:rsidRPr="001760A6" w:rsidRDefault="001760A6" w:rsidP="001760A6">
      <w:pPr>
        <w:rPr>
          <w:rFonts w:ascii="Cambria" w:hAnsi="Cambria"/>
          <w:noProof/>
        </w:rPr>
      </w:pPr>
      <w:r w:rsidRPr="001760A6">
        <w:rPr>
          <w:rFonts w:ascii="Cambria" w:hAnsi="Cambria"/>
          <w:noProof/>
        </w:rPr>
        <w:br w:type="page"/>
      </w: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  <w:noProof/>
        </w:rPr>
      </w:pPr>
      <w:r w:rsidRPr="001760A6">
        <w:rPr>
          <w:rFonts w:ascii="Cambria" w:hAnsi="Cambria"/>
          <w:noProof/>
        </w:rPr>
        <w:lastRenderedPageBreak/>
        <w:t>Izjavljamo, da:</w:t>
      </w:r>
    </w:p>
    <w:p w:rsidR="001760A6" w:rsidRPr="001760A6" w:rsidRDefault="001760A6" w:rsidP="001760A6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1760A6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:rsidR="001760A6" w:rsidRPr="001760A6" w:rsidRDefault="001760A6" w:rsidP="001760A6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1760A6">
        <w:rPr>
          <w:rFonts w:ascii="Cambria" w:hAnsi="Cambria"/>
        </w:rPr>
        <w:t>smo ob izdelavi ponudbe pregledali celotno dokumentacijo v zvezi z oddajo javnega naročila,</w:t>
      </w:r>
    </w:p>
    <w:p w:rsidR="001760A6" w:rsidRPr="001760A6" w:rsidRDefault="001760A6" w:rsidP="001760A6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1760A6">
        <w:rPr>
          <w:rFonts w:ascii="Cambria" w:hAnsi="Cambria"/>
        </w:rPr>
        <w:t>smo v celoti seznanjeni z obsegom in zahtevnostjo javnega naročila,</w:t>
      </w:r>
    </w:p>
    <w:p w:rsidR="001760A6" w:rsidRPr="001760A6" w:rsidRDefault="001760A6" w:rsidP="001760A6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1760A6">
        <w:rPr>
          <w:rFonts w:ascii="Cambria" w:hAnsi="Cambria"/>
        </w:rPr>
        <w:t>smo podali resnične oz. verodostojne izjave.</w:t>
      </w: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</w:rPr>
      </w:pPr>
    </w:p>
    <w:p w:rsidR="001760A6" w:rsidRPr="001760A6" w:rsidRDefault="001760A6" w:rsidP="001760A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1760A6">
        <w:rPr>
          <w:rFonts w:ascii="Cambria" w:hAnsi="Cambria"/>
        </w:rPr>
        <w:t>V skladu s 7. odstavkom 89. člena ZJN-3 soglašamo, da naročnik:</w:t>
      </w:r>
    </w:p>
    <w:p w:rsidR="001760A6" w:rsidRPr="001760A6" w:rsidRDefault="001760A6" w:rsidP="001760A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1760A6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:rsidR="001760A6" w:rsidRPr="001760A6" w:rsidRDefault="001760A6" w:rsidP="001760A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1760A6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1760A6" w:rsidRPr="001760A6" w:rsidRDefault="001760A6" w:rsidP="001760A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1760A6">
        <w:rPr>
          <w:rFonts w:ascii="Cambria" w:hAnsi="Cambria"/>
        </w:rPr>
        <w:t>napačno zapisano stopnjo DDV popravi v pravilno.</w:t>
      </w: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</w:rPr>
      </w:pPr>
    </w:p>
    <w:p w:rsidR="001760A6" w:rsidRPr="001760A6" w:rsidRDefault="001760A6" w:rsidP="001760A6">
      <w:pPr>
        <w:spacing w:line="276" w:lineRule="auto"/>
        <w:jc w:val="both"/>
        <w:rPr>
          <w:rFonts w:ascii="Cambria" w:hAnsi="Cambri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  <w:r w:rsidRPr="001760A6">
        <w:rPr>
          <w:rFonts w:ascii="Cambria" w:hAnsi="Cambria" w:cs="Tahoma"/>
        </w:rPr>
        <w:t>Kraj:</w:t>
      </w:r>
      <w:r w:rsidRPr="001760A6">
        <w:rPr>
          <w:rFonts w:ascii="Cambria" w:hAnsi="Cambria" w:cs="Tahoma"/>
        </w:rPr>
        <w:tab/>
        <w:t>____________________</w:t>
      </w: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  <w:b/>
        </w:rPr>
      </w:pP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  <w:r w:rsidRPr="001760A6">
        <w:rPr>
          <w:rFonts w:ascii="Cambria" w:hAnsi="Cambria" w:cs="Tahoma"/>
        </w:rPr>
        <w:t>Datum:</w:t>
      </w:r>
      <w:r w:rsidRPr="001760A6">
        <w:rPr>
          <w:rFonts w:ascii="Cambria" w:hAnsi="Cambria" w:cs="Tahoma"/>
        </w:rPr>
        <w:tab/>
        <w:t>____________________</w:t>
      </w:r>
      <w:r w:rsidRPr="001760A6">
        <w:rPr>
          <w:rFonts w:ascii="Cambria" w:hAnsi="Cambria" w:cs="Tahoma"/>
        </w:rPr>
        <w:tab/>
      </w:r>
      <w:r w:rsidRPr="001760A6">
        <w:rPr>
          <w:rFonts w:ascii="Cambria" w:hAnsi="Cambria" w:cs="Tahoma"/>
        </w:rPr>
        <w:tab/>
        <w:t xml:space="preserve"> Žig:</w:t>
      </w:r>
      <w:r w:rsidRPr="001760A6">
        <w:rPr>
          <w:rFonts w:ascii="Cambria" w:hAnsi="Cambria" w:cs="Tahoma"/>
        </w:rPr>
        <w:tab/>
      </w:r>
      <w:r w:rsidRPr="001760A6">
        <w:rPr>
          <w:rFonts w:ascii="Cambria" w:hAnsi="Cambria" w:cs="Tahoma"/>
        </w:rPr>
        <w:tab/>
        <w:t>Podpis pooblaščene osebe:</w:t>
      </w:r>
    </w:p>
    <w:p w:rsidR="001760A6" w:rsidRPr="001760A6" w:rsidRDefault="001760A6" w:rsidP="001760A6">
      <w:pPr>
        <w:spacing w:line="264" w:lineRule="auto"/>
        <w:jc w:val="both"/>
        <w:rPr>
          <w:rFonts w:ascii="Cambria" w:hAnsi="Cambria" w:cs="Tahoma"/>
        </w:rPr>
      </w:pPr>
      <w:r w:rsidRPr="001760A6">
        <w:rPr>
          <w:rFonts w:ascii="Cambria" w:hAnsi="Cambria" w:cs="Tahoma"/>
        </w:rPr>
        <w:tab/>
      </w:r>
      <w:r w:rsidRPr="001760A6">
        <w:rPr>
          <w:rFonts w:ascii="Cambria" w:hAnsi="Cambria" w:cs="Tahoma"/>
        </w:rPr>
        <w:tab/>
      </w:r>
      <w:r w:rsidRPr="001760A6">
        <w:rPr>
          <w:rFonts w:ascii="Cambria" w:hAnsi="Cambria" w:cs="Tahoma"/>
        </w:rPr>
        <w:tab/>
      </w:r>
      <w:r w:rsidRPr="001760A6">
        <w:rPr>
          <w:rFonts w:ascii="Cambria" w:hAnsi="Cambria" w:cs="Tahoma"/>
        </w:rPr>
        <w:tab/>
      </w:r>
      <w:r w:rsidRPr="001760A6">
        <w:rPr>
          <w:rFonts w:ascii="Cambria" w:hAnsi="Cambria" w:cs="Tahoma"/>
        </w:rPr>
        <w:tab/>
      </w:r>
      <w:r w:rsidRPr="001760A6">
        <w:rPr>
          <w:rFonts w:ascii="Cambria" w:hAnsi="Cambria" w:cs="Tahoma"/>
        </w:rPr>
        <w:tab/>
      </w:r>
      <w:r w:rsidRPr="001760A6">
        <w:rPr>
          <w:rFonts w:ascii="Cambria" w:hAnsi="Cambria" w:cs="Tahoma"/>
        </w:rPr>
        <w:tab/>
      </w:r>
    </w:p>
    <w:p w:rsidR="001760A6" w:rsidRPr="001760A6" w:rsidRDefault="001760A6" w:rsidP="001760A6">
      <w:pPr>
        <w:spacing w:line="264" w:lineRule="auto"/>
        <w:ind w:left="5103"/>
        <w:jc w:val="both"/>
        <w:rPr>
          <w:rFonts w:ascii="Cambria" w:hAnsi="Cambria" w:cs="Tahoma"/>
        </w:rPr>
      </w:pPr>
      <w:r w:rsidRPr="001760A6">
        <w:rPr>
          <w:rFonts w:ascii="Cambria" w:hAnsi="Cambria" w:cs="Tahoma"/>
        </w:rPr>
        <w:t>_______________________________</w:t>
      </w:r>
    </w:p>
    <w:p w:rsidR="00707B01" w:rsidRPr="001760A6" w:rsidRDefault="001760A6">
      <w:pPr>
        <w:rPr>
          <w:rFonts w:ascii="Cambria" w:hAnsi="Cambria"/>
        </w:rPr>
      </w:pPr>
    </w:p>
    <w:sectPr w:rsidR="00707B01" w:rsidRPr="001760A6" w:rsidSect="00806F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0A6"/>
    <w:rsid w:val="000311F9"/>
    <w:rsid w:val="001760A6"/>
    <w:rsid w:val="00201DE3"/>
    <w:rsid w:val="00250322"/>
    <w:rsid w:val="00482898"/>
    <w:rsid w:val="0049158E"/>
    <w:rsid w:val="00806FCC"/>
    <w:rsid w:val="00971607"/>
    <w:rsid w:val="00B3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CCAD0F"/>
  <w14:defaultImageDpi w14:val="32767"/>
  <w15:chartTrackingRefBased/>
  <w15:docId w15:val="{86718BCB-313B-0D4C-BC02-80D0F4AF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760A6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1760A6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1760A6"/>
    <w:rPr>
      <w:rFonts w:ascii="Arial" w:eastAsia="Times New Roman" w:hAnsi="Arial" w:cs="Times New Roman"/>
      <w:b/>
      <w:sz w:val="22"/>
      <w:szCs w:val="20"/>
      <w:lang w:val="x-none" w:eastAsia="x-none"/>
    </w:rPr>
  </w:style>
  <w:style w:type="table" w:styleId="TableGrid">
    <w:name w:val="Table Grid"/>
    <w:basedOn w:val="TableNormal"/>
    <w:rsid w:val="001760A6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1</cp:revision>
  <dcterms:created xsi:type="dcterms:W3CDTF">2018-04-23T12:24:00Z</dcterms:created>
  <dcterms:modified xsi:type="dcterms:W3CDTF">2018-04-23T12:25:00Z</dcterms:modified>
</cp:coreProperties>
</file>